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1D" w:rsidRPr="00211A78" w:rsidRDefault="001D1D1D" w:rsidP="001D1D1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A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5BEB3F" wp14:editId="335CB7D0">
            <wp:simplePos x="0" y="0"/>
            <wp:positionH relativeFrom="column">
              <wp:posOffset>2950210</wp:posOffset>
            </wp:positionH>
            <wp:positionV relativeFrom="paragraph">
              <wp:posOffset>-18415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211A78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211A78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D1D1D" w:rsidRPr="00211A78" w:rsidTr="003B38D1">
        <w:tc>
          <w:tcPr>
            <w:tcW w:w="10207" w:type="dxa"/>
          </w:tcPr>
          <w:p w:rsidR="001D1D1D" w:rsidRPr="00211A78" w:rsidRDefault="001D1D1D" w:rsidP="003B38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A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                                                                                   № ____________</w:t>
            </w:r>
          </w:p>
        </w:tc>
      </w:tr>
    </w:tbl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D1D1D" w:rsidRPr="00211A78" w:rsidTr="003B38D1">
        <w:tc>
          <w:tcPr>
            <w:tcW w:w="10207" w:type="dxa"/>
          </w:tcPr>
          <w:p w:rsidR="001D1D1D" w:rsidRPr="00296DB8" w:rsidRDefault="001D1D1D" w:rsidP="00F64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D86B6B">
              <w:rPr>
                <w:rFonts w:ascii="Times New Roman" w:eastAsia="Calibri" w:hAnsi="Times New Roman" w:cs="Times New Roman"/>
                <w:sz w:val="24"/>
                <w:szCs w:val="24"/>
              </w:rPr>
              <w:t>в п</w:t>
            </w:r>
            <w:r w:rsidR="00D95BB0" w:rsidRPr="00D95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F64197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D95BB0" w:rsidRPr="00D95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 от 21.12</w:t>
            </w:r>
            <w:r w:rsidR="00D95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.2012 </w:t>
            </w:r>
            <w:r w:rsidR="00F6419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95BB0">
              <w:rPr>
                <w:rFonts w:ascii="Times New Roman" w:eastAsia="Calibri" w:hAnsi="Times New Roman" w:cs="Times New Roman"/>
                <w:sz w:val="24"/>
                <w:szCs w:val="24"/>
              </w:rPr>
              <w:t>№ 2924 «</w:t>
            </w:r>
            <w:r w:rsidR="00D95BB0" w:rsidRPr="00D95BB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предо</w:t>
            </w:r>
            <w:r w:rsidR="00D95BB0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D95BB0" w:rsidRPr="00D95BB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Изменение, расторжение договоров найма жилых помещений спец</w:t>
            </w:r>
            <w:r w:rsidR="00D95BB0">
              <w:rPr>
                <w:rFonts w:ascii="Times New Roman" w:eastAsia="Calibri" w:hAnsi="Times New Roman" w:cs="Times New Roman"/>
                <w:sz w:val="24"/>
                <w:szCs w:val="24"/>
              </w:rPr>
              <w:t>иализированного жилищного фонда»</w:t>
            </w:r>
          </w:p>
        </w:tc>
      </w:tr>
    </w:tbl>
    <w:p w:rsidR="00F64197" w:rsidRDefault="00F64197" w:rsidP="00296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DB8" w:rsidRDefault="00296DB8" w:rsidP="00296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29.12.2017 № 479-ФЗ «О внесении изменений </w:t>
      </w:r>
      <w:r w:rsidRPr="00296DB8">
        <w:rPr>
          <w:rFonts w:ascii="Times New Roman" w:eastAsia="Calibri" w:hAnsi="Times New Roman" w:cs="Times New Roman"/>
          <w:sz w:val="24"/>
          <w:szCs w:val="24"/>
        </w:rPr>
        <w:br/>
        <w:t xml:space="preserve">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руководствуясь пунктом 19 части 3 статьи 44 Устава города Иванова, Администрация города Иванова </w:t>
      </w:r>
      <w:r w:rsidRPr="00296DB8">
        <w:rPr>
          <w:rFonts w:ascii="Times New Roman" w:eastAsia="Calibri" w:hAnsi="Times New Roman" w:cs="Times New Roman"/>
          <w:b/>
          <w:bCs/>
          <w:spacing w:val="40"/>
          <w:sz w:val="24"/>
          <w:szCs w:val="24"/>
        </w:rPr>
        <w:t>постановляет</w:t>
      </w:r>
      <w:r w:rsidRPr="00296DB8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B6F6F" w:rsidRPr="00296DB8" w:rsidRDefault="008B6F6F" w:rsidP="00296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1D" w:rsidRPr="00D86B6B" w:rsidRDefault="00D86B6B" w:rsidP="00D86B6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D86B6B">
        <w:rPr>
          <w:rFonts w:ascii="Times New Roman" w:eastAsia="Calibri" w:hAnsi="Times New Roman" w:cs="Calibri"/>
          <w:sz w:val="24"/>
          <w:szCs w:val="24"/>
        </w:rPr>
        <w:t xml:space="preserve">1. Внести изменения в административный регламент предоставления муниципальной услуги «Изменение, расторжение договоров найма жилых помещений специализированного жилищного фонда», </w:t>
      </w:r>
      <w:proofErr w:type="gramStart"/>
      <w:r w:rsidRPr="00D86B6B">
        <w:rPr>
          <w:rFonts w:ascii="Times New Roman" w:eastAsia="Calibri" w:hAnsi="Times New Roman" w:cs="Times New Roman"/>
          <w:sz w:val="24"/>
          <w:szCs w:val="24"/>
        </w:rPr>
        <w:t>утвержденный</w:t>
      </w:r>
      <w:proofErr w:type="gramEnd"/>
      <w:r w:rsidRPr="00D86B6B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Иванова от 21.12.2012 № 2924 </w:t>
      </w:r>
      <w:r w:rsidRPr="00D86B6B">
        <w:rPr>
          <w:rFonts w:ascii="Times New Roman" w:hAnsi="Times New Roman" w:cs="Times New Roman"/>
          <w:sz w:val="24"/>
          <w:szCs w:val="24"/>
        </w:rPr>
        <w:t>(в ред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D86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6B6B">
        <w:rPr>
          <w:rFonts w:ascii="Times New Roman" w:hAnsi="Times New Roman" w:cs="Times New Roman"/>
          <w:sz w:val="24"/>
          <w:szCs w:val="24"/>
        </w:rPr>
        <w:t xml:space="preserve">остановлений Администрации </w:t>
      </w:r>
      <w:r w:rsidR="008B6F6F">
        <w:rPr>
          <w:rFonts w:ascii="Times New Roman" w:hAnsi="Times New Roman" w:cs="Times New Roman"/>
          <w:sz w:val="24"/>
          <w:szCs w:val="24"/>
        </w:rPr>
        <w:t>города</w:t>
      </w:r>
      <w:r w:rsidRPr="00D86B6B">
        <w:rPr>
          <w:rFonts w:ascii="Times New Roman" w:hAnsi="Times New Roman" w:cs="Times New Roman"/>
          <w:sz w:val="24"/>
          <w:szCs w:val="24"/>
        </w:rPr>
        <w:t xml:space="preserve"> Иванова от 18.12.2013 </w:t>
      </w:r>
      <w:hyperlink r:id="rId7" w:history="1">
        <w:r w:rsidRPr="00D86B6B">
          <w:rPr>
            <w:rFonts w:ascii="Times New Roman" w:hAnsi="Times New Roman" w:cs="Times New Roman"/>
            <w:sz w:val="24"/>
            <w:szCs w:val="24"/>
          </w:rPr>
          <w:t>№ 2797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D86B6B">
        <w:rPr>
          <w:rFonts w:ascii="Times New Roman" w:hAnsi="Times New Roman" w:cs="Times New Roman"/>
          <w:sz w:val="24"/>
          <w:szCs w:val="24"/>
        </w:rPr>
        <w:t xml:space="preserve">от 10.08.2015 </w:t>
      </w:r>
      <w:hyperlink r:id="rId8" w:history="1">
        <w:r w:rsidRPr="00D86B6B">
          <w:rPr>
            <w:rFonts w:ascii="Times New Roman" w:hAnsi="Times New Roman" w:cs="Times New Roman"/>
            <w:sz w:val="24"/>
            <w:szCs w:val="24"/>
          </w:rPr>
          <w:t>№ 1540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, от 31.08.2015 </w:t>
      </w:r>
      <w:hyperlink r:id="rId9" w:history="1">
        <w:r w:rsidRPr="00D86B6B">
          <w:rPr>
            <w:rFonts w:ascii="Times New Roman" w:hAnsi="Times New Roman" w:cs="Times New Roman"/>
            <w:sz w:val="24"/>
            <w:szCs w:val="24"/>
          </w:rPr>
          <w:t>№ 1648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, от 22.01.2016 </w:t>
      </w:r>
      <w:hyperlink r:id="rId10" w:history="1">
        <w:r w:rsidRPr="00D86B6B">
          <w:rPr>
            <w:rFonts w:ascii="Times New Roman" w:hAnsi="Times New Roman" w:cs="Times New Roman"/>
            <w:sz w:val="24"/>
            <w:szCs w:val="24"/>
          </w:rPr>
          <w:t>№ 74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11" w:history="1">
        <w:r w:rsidRPr="00D86B6B">
          <w:rPr>
            <w:rFonts w:ascii="Times New Roman" w:hAnsi="Times New Roman" w:cs="Times New Roman"/>
            <w:sz w:val="24"/>
            <w:szCs w:val="24"/>
          </w:rPr>
          <w:t>№ 1150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D86B6B">
        <w:rPr>
          <w:rFonts w:ascii="Times New Roman" w:hAnsi="Times New Roman" w:cs="Times New Roman"/>
          <w:sz w:val="24"/>
          <w:szCs w:val="24"/>
        </w:rPr>
        <w:t xml:space="preserve">от 27.09.2016 </w:t>
      </w:r>
      <w:hyperlink r:id="rId12" w:history="1">
        <w:r w:rsidRPr="00D86B6B">
          <w:rPr>
            <w:rFonts w:ascii="Times New Roman" w:hAnsi="Times New Roman" w:cs="Times New Roman"/>
            <w:sz w:val="24"/>
            <w:szCs w:val="24"/>
          </w:rPr>
          <w:t>№ 1752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, от 04.04.2017 </w:t>
      </w:r>
      <w:hyperlink r:id="rId13" w:history="1">
        <w:r w:rsidRPr="00D86B6B">
          <w:rPr>
            <w:rFonts w:ascii="Times New Roman" w:hAnsi="Times New Roman" w:cs="Times New Roman"/>
            <w:sz w:val="24"/>
            <w:szCs w:val="24"/>
          </w:rPr>
          <w:t>№ 453</w:t>
        </w:r>
      </w:hyperlink>
      <w:r w:rsidRPr="00D86B6B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D86B6B">
        <w:rPr>
          <w:rFonts w:ascii="Times New Roman" w:eastAsia="Calibri" w:hAnsi="Times New Roman" w:cs="Times New Roman"/>
          <w:sz w:val="24"/>
          <w:szCs w:val="24"/>
        </w:rPr>
        <w:t>1</w:t>
      </w:r>
      <w:r w:rsidRPr="00296DB8">
        <w:rPr>
          <w:rFonts w:ascii="Times New Roman" w:eastAsia="Calibri" w:hAnsi="Times New Roman" w:cs="Times New Roman"/>
          <w:sz w:val="24"/>
          <w:szCs w:val="24"/>
        </w:rPr>
        <w:t>. Абзац восьмой пункта 2.2 изложить в следующей редакции: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«- отдел приема и выдачи документов «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</w:rPr>
        <w:t>Фрунзенский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»: 153003, г. Иваново, ул. Красных Зорь, д. 10;».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8B6F6F">
        <w:rPr>
          <w:rFonts w:ascii="Times New Roman" w:eastAsia="Calibri" w:hAnsi="Times New Roman" w:cs="Times New Roman"/>
          <w:sz w:val="24"/>
          <w:szCs w:val="24"/>
        </w:rPr>
        <w:t>2</w:t>
      </w:r>
      <w:r w:rsidRPr="00296DB8">
        <w:rPr>
          <w:rFonts w:ascii="Times New Roman" w:eastAsia="Calibri" w:hAnsi="Times New Roman" w:cs="Times New Roman"/>
          <w:sz w:val="24"/>
          <w:szCs w:val="24"/>
        </w:rPr>
        <w:t>. Пункт 2.2 дополнить абзацем девятым следующего содержания: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 xml:space="preserve">«телефоны: 8 (4932) 30-03-20, 41-60-85, адрес электронной почты: 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  <w:lang w:val="en-US"/>
        </w:rPr>
        <w:t>ivmfc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@</w:t>
      </w:r>
      <w:r w:rsidRPr="00296DB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96D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8B6F6F">
        <w:rPr>
          <w:rFonts w:ascii="Times New Roman" w:eastAsia="Calibri" w:hAnsi="Times New Roman" w:cs="Times New Roman"/>
          <w:sz w:val="24"/>
          <w:szCs w:val="24"/>
        </w:rPr>
        <w:t>3</w:t>
      </w:r>
      <w:r w:rsidRPr="00296DB8">
        <w:rPr>
          <w:rFonts w:ascii="Times New Roman" w:eastAsia="Calibri" w:hAnsi="Times New Roman" w:cs="Times New Roman"/>
          <w:sz w:val="24"/>
          <w:szCs w:val="24"/>
        </w:rPr>
        <w:t>. Раздел 2 дополнить пунктом 2.8.1 следующего содержания: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«2.8.1. Основания для приостановления предоставления муниципальной услуги отсутствуют</w:t>
      </w:r>
      <w:proofErr w:type="gramStart"/>
      <w:r w:rsidRPr="00296DB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8B6F6F">
        <w:rPr>
          <w:rFonts w:ascii="Times New Roman" w:eastAsia="Calibri" w:hAnsi="Times New Roman" w:cs="Times New Roman"/>
          <w:sz w:val="24"/>
          <w:szCs w:val="24"/>
        </w:rPr>
        <w:t>4</w:t>
      </w:r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Абзац четвертый пункта 2.15 после слов «г. Иваново, ул. 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</w:rPr>
        <w:t>Куконковых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, д. 144А» дополнить словами «, г. Иваново, ул. Красных Зорь, д. 10».</w:t>
      </w:r>
      <w:proofErr w:type="gramEnd"/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8B6F6F">
        <w:rPr>
          <w:rFonts w:ascii="Times New Roman" w:eastAsia="Calibri" w:hAnsi="Times New Roman" w:cs="Times New Roman"/>
          <w:sz w:val="24"/>
          <w:szCs w:val="24"/>
        </w:rPr>
        <w:t>5</w:t>
      </w:r>
      <w:r w:rsidRPr="00296DB8">
        <w:rPr>
          <w:rFonts w:ascii="Times New Roman" w:eastAsia="Calibri" w:hAnsi="Times New Roman" w:cs="Times New Roman"/>
          <w:sz w:val="24"/>
          <w:szCs w:val="24"/>
        </w:rPr>
        <w:t>. Раздел 5 изложить в следующей редакции:</w:t>
      </w:r>
    </w:p>
    <w:p w:rsidR="00296DB8" w:rsidRDefault="00296DB8" w:rsidP="00D86B6B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</w:t>
      </w:r>
      <w:r w:rsidRPr="00296DB8">
        <w:rPr>
          <w:rFonts w:ascii="Calibri" w:eastAsia="Calibri" w:hAnsi="Calibri" w:cs="Calibri"/>
        </w:rPr>
        <w:t xml:space="preserve">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B6F6F" w:rsidRPr="00296DB8" w:rsidRDefault="008B6F6F" w:rsidP="00D86B6B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досудебное (внесудебное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296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услуги, в следующих случаях: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нарушение срока регистрации запроса о предоставлении муниципальной услуги, в том числе предоставляемой по комплексному запросу;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правовыми актами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правовыми актами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Заявителя;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актами; 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предусмотренной нормативными правовыми актами Российской Федерации, нормативными правовыми актами Ивановской области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муниципальными правовыми актами;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296D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Ивановской области,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актами.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либо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сайта, Порталов, а также может быть принята при личном приеме Заявителя: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этого многофункционального центра;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муниципальных услуг, их работников;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муниципальных услуг, их работников. 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осуществляющие функции по предоставлению муниципальных услуг, подлежит рассмотрению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в приеме документов</w:t>
      </w:r>
      <w:proofErr w:type="gramEnd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10"/>
      <w:bookmarkEnd w:id="0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8B6F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решения, Заявителю в письменной форме </w:t>
      </w:r>
      <w:r w:rsidR="008A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органы прокуратуры.».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2. Настоящее постановление вступает в силу со дня его официального опубликования.</w:t>
      </w:r>
    </w:p>
    <w:p w:rsidR="00296DB8" w:rsidRPr="00296DB8" w:rsidRDefault="00296DB8" w:rsidP="00296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96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6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1D1D1D" w:rsidRPr="00211A78" w:rsidRDefault="001D1D1D" w:rsidP="001D1D1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1D1D1D" w:rsidRPr="00211A78" w:rsidRDefault="001D1D1D" w:rsidP="001D1D1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1D1D1D" w:rsidRPr="00211A78" w:rsidRDefault="001D1D1D" w:rsidP="001D1D1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1D1D1D" w:rsidRPr="00211A78" w:rsidRDefault="001D1D1D" w:rsidP="001D1D1D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211A78">
        <w:rPr>
          <w:rFonts w:ascii="Times New Roman" w:eastAsia="Calibri" w:hAnsi="Times New Roman" w:cs="Calibri"/>
          <w:color w:val="000000"/>
          <w:sz w:val="24"/>
          <w:szCs w:val="24"/>
        </w:rPr>
        <w:t>Глава города Иванова                                                                                                           В.Н. Шарыпов</w:t>
      </w: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8C7" w:rsidRDefault="008A78C7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8C7" w:rsidRDefault="008A78C7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8C7" w:rsidRDefault="008A78C7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8C7" w:rsidRDefault="008A78C7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8C7" w:rsidRDefault="008A78C7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8C7" w:rsidRDefault="008A78C7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8A78C7" w:rsidSect="00CE0239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1D"/>
    <w:rsid w:val="001D1D1D"/>
    <w:rsid w:val="001E6749"/>
    <w:rsid w:val="00296DB8"/>
    <w:rsid w:val="005A5B5D"/>
    <w:rsid w:val="00680E72"/>
    <w:rsid w:val="00790369"/>
    <w:rsid w:val="008732FF"/>
    <w:rsid w:val="008803B9"/>
    <w:rsid w:val="008958A9"/>
    <w:rsid w:val="008A78C7"/>
    <w:rsid w:val="008B0EC9"/>
    <w:rsid w:val="008B6F6F"/>
    <w:rsid w:val="008F51D5"/>
    <w:rsid w:val="00A5127C"/>
    <w:rsid w:val="00AD458F"/>
    <w:rsid w:val="00BE7BF1"/>
    <w:rsid w:val="00D86B6B"/>
    <w:rsid w:val="00D95BB0"/>
    <w:rsid w:val="00E41ED6"/>
    <w:rsid w:val="00E53969"/>
    <w:rsid w:val="00F41257"/>
    <w:rsid w:val="00F64197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D1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D1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9ADD4BD36F3751DF616CE32250F74D6803358215D3875E1523AC76AF76F2DBCF18AE35EBE6F06455BA0g4v4F" TargetMode="External"/><Relationship Id="rId13" Type="http://schemas.openxmlformats.org/officeDocument/2006/relationships/hyperlink" Target="consultantplus://offline/ref=F559ADD4BD36F3751DF616CE32250F74D6803358295A3A7AE75F67CD62AE632FBBFED5F459F76307455BA041g6v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59ADD4BD36F3751DF616CE32250F74D68033582F533D71E1523AC76AF76F2DBCF18AE35EBE6F06455BA0g4v4F" TargetMode="External"/><Relationship Id="rId12" Type="http://schemas.openxmlformats.org/officeDocument/2006/relationships/hyperlink" Target="consultantplus://offline/ref=F559ADD4BD36F3751DF616CE32250F74D6803358295B367BEB5B67CD62AE632FBBFED5F459F76307455BA041g6v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559ADD4BD36F3751DF616CE32250F74D6803358295B3974E35067CD62AE632FBBFED5F459F76307455BA041g6v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59ADD4BD36F3751DF616CE32250F74D6803358295B3E76EA5167CD62AE632FBBFED5F459F76307455BA041g6v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59ADD4BD36F3751DF616CE32250F74D6803358215C3C74E4523AC76AF76F2DBCF18AE35EBE6F06455BA0g4v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Вера Владимировна Семикова</cp:lastModifiedBy>
  <cp:revision>3</cp:revision>
  <cp:lastPrinted>2018-03-19T10:03:00Z</cp:lastPrinted>
  <dcterms:created xsi:type="dcterms:W3CDTF">2018-03-21T12:12:00Z</dcterms:created>
  <dcterms:modified xsi:type="dcterms:W3CDTF">2018-03-21T13:41:00Z</dcterms:modified>
</cp:coreProperties>
</file>